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3886" w14:textId="77777777" w:rsidR="001F2A12" w:rsidRPr="00914DA3" w:rsidRDefault="001F2A12" w:rsidP="001F2A12">
      <w:pPr>
        <w:pStyle w:val="NormalWeb"/>
        <w:spacing w:before="160" w:beforeAutospacing="0" w:after="240" w:afterAutospacing="0"/>
        <w:rPr>
          <w:sz w:val="22"/>
          <w:szCs w:val="22"/>
        </w:rPr>
      </w:pPr>
      <w:r w:rsidRPr="00914DA3">
        <w:rPr>
          <w:b/>
          <w:bCs/>
          <w:color w:val="000000"/>
          <w:sz w:val="22"/>
          <w:szCs w:val="22"/>
        </w:rPr>
        <w:t>Meeting Agenda – July 27</w:t>
      </w:r>
      <w:r w:rsidRPr="00914DA3">
        <w:rPr>
          <w:b/>
          <w:bCs/>
          <w:color w:val="000000"/>
          <w:sz w:val="22"/>
          <w:szCs w:val="22"/>
          <w:vertAlign w:val="superscript"/>
        </w:rPr>
        <w:t>th</w:t>
      </w:r>
      <w:r w:rsidRPr="00914DA3">
        <w:rPr>
          <w:b/>
          <w:bCs/>
          <w:color w:val="000000"/>
          <w:sz w:val="22"/>
          <w:szCs w:val="22"/>
        </w:rPr>
        <w:t>, 2023</w:t>
      </w:r>
    </w:p>
    <w:p w14:paraId="4DE648EA" w14:textId="77777777" w:rsidR="001F2A12" w:rsidRPr="00914DA3" w:rsidRDefault="001F2A12" w:rsidP="001F2A12">
      <w:pPr>
        <w:pStyle w:val="NormalWeb"/>
        <w:spacing w:before="160" w:beforeAutospacing="0" w:after="240" w:afterAutospacing="0"/>
        <w:rPr>
          <w:sz w:val="22"/>
          <w:szCs w:val="22"/>
        </w:rPr>
      </w:pPr>
      <w:r w:rsidRPr="00914DA3">
        <w:rPr>
          <w:b/>
          <w:bCs/>
          <w:color w:val="000000"/>
          <w:sz w:val="22"/>
          <w:szCs w:val="22"/>
        </w:rPr>
        <w:t xml:space="preserve">Next Meeting: </w:t>
      </w:r>
      <w:r w:rsidRPr="00186A19">
        <w:rPr>
          <w:b/>
          <w:bCs/>
          <w:color w:val="000000"/>
          <w:sz w:val="22"/>
          <w:szCs w:val="22"/>
        </w:rPr>
        <w:t>I will be sending a poll out to set meeting dates for Aug, Sept &amp; October</w:t>
      </w:r>
    </w:p>
    <w:p w14:paraId="168829DA" w14:textId="77777777" w:rsidR="001F2A12" w:rsidRPr="00914DA3" w:rsidRDefault="001F2A12" w:rsidP="001F2A12">
      <w:pPr>
        <w:pStyle w:val="NormalWeb"/>
        <w:spacing w:before="160" w:beforeAutospacing="0" w:after="240" w:afterAutospacing="0"/>
        <w:rPr>
          <w:sz w:val="22"/>
          <w:szCs w:val="22"/>
        </w:rPr>
      </w:pPr>
      <w:r w:rsidRPr="00914DA3">
        <w:rPr>
          <w:b/>
          <w:bCs/>
          <w:color w:val="000000"/>
          <w:sz w:val="22"/>
          <w:szCs w:val="22"/>
        </w:rPr>
        <w:t>Clayton Conference 2023</w:t>
      </w:r>
    </w:p>
    <w:p w14:paraId="00BA58CE" w14:textId="77777777" w:rsidR="001F2A12" w:rsidRPr="00914DA3" w:rsidRDefault="001F2A12" w:rsidP="001F2A12">
      <w:pPr>
        <w:pStyle w:val="NormalWeb"/>
        <w:spacing w:before="160" w:beforeAutospacing="0" w:after="240" w:afterAutospacing="0"/>
        <w:rPr>
          <w:sz w:val="22"/>
          <w:szCs w:val="22"/>
        </w:rPr>
      </w:pPr>
      <w:r w:rsidRPr="00914DA3">
        <w:rPr>
          <w:b/>
          <w:bCs/>
          <w:color w:val="000000"/>
          <w:sz w:val="22"/>
          <w:szCs w:val="22"/>
        </w:rPr>
        <w:t>Theme: Building a 1000 Island Puzzle: Putting Multiple Pieces into Place</w:t>
      </w:r>
    </w:p>
    <w:p w14:paraId="07ED8AB1" w14:textId="77777777" w:rsidR="001F2A12" w:rsidRPr="00914DA3" w:rsidRDefault="001F2A12" w:rsidP="001F2A12">
      <w:pPr>
        <w:pStyle w:val="NormalWeb"/>
        <w:spacing w:before="160" w:beforeAutospacing="0" w:after="240" w:afterAutospacing="0"/>
        <w:rPr>
          <w:sz w:val="22"/>
          <w:szCs w:val="22"/>
        </w:rPr>
      </w:pPr>
      <w:r w:rsidRPr="00914DA3">
        <w:rPr>
          <w:b/>
          <w:bCs/>
          <w:color w:val="000000"/>
          <w:sz w:val="22"/>
          <w:szCs w:val="22"/>
        </w:rPr>
        <w:t xml:space="preserve">In attendance: Kim, </w:t>
      </w:r>
      <w:r w:rsidR="004E72F1">
        <w:rPr>
          <w:b/>
          <w:bCs/>
          <w:color w:val="000000"/>
          <w:sz w:val="22"/>
          <w:szCs w:val="22"/>
        </w:rPr>
        <w:t>Amy, Sarah, Michael, Darcey, Abby, Lorraine</w:t>
      </w:r>
      <w:r w:rsidR="007123B7">
        <w:rPr>
          <w:b/>
          <w:bCs/>
          <w:color w:val="000000"/>
          <w:sz w:val="22"/>
          <w:szCs w:val="22"/>
        </w:rPr>
        <w:t>, Jamia, Jaimi</w:t>
      </w:r>
      <w:r w:rsidR="00AC19A5">
        <w:rPr>
          <w:b/>
          <w:bCs/>
          <w:color w:val="000000"/>
          <w:sz w:val="22"/>
          <w:szCs w:val="22"/>
        </w:rPr>
        <w:t>, Amanda</w:t>
      </w:r>
    </w:p>
    <w:p w14:paraId="3EEE5017" w14:textId="77777777" w:rsidR="00514C09" w:rsidRPr="00914DA3" w:rsidRDefault="001F2A12" w:rsidP="001F2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4DA3">
        <w:rPr>
          <w:rFonts w:ascii="Times New Roman" w:hAnsi="Times New Roman" w:cs="Times New Roman"/>
        </w:rPr>
        <w:t xml:space="preserve">I heard from Tomi Gunn from MLA. They will </w:t>
      </w:r>
      <w:r w:rsidR="00160258">
        <w:rPr>
          <w:rFonts w:ascii="Times New Roman" w:hAnsi="Times New Roman" w:cs="Times New Roman"/>
        </w:rPr>
        <w:t>attend and send</w:t>
      </w:r>
      <w:r w:rsidRPr="00914DA3">
        <w:rPr>
          <w:rFonts w:ascii="Times New Roman" w:hAnsi="Times New Roman" w:cs="Times New Roman"/>
        </w:rPr>
        <w:t xml:space="preserve"> us a certificate to raffle for a free one-year MLA membership. I have tentatively scheduled them to do their MLA Update before the membership business meeting on Friday.</w:t>
      </w:r>
    </w:p>
    <w:p w14:paraId="578352A4" w14:textId="5B269FCD" w:rsidR="001F2A12" w:rsidRPr="00914DA3" w:rsidRDefault="00914DA3" w:rsidP="001F2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Vendor Report: </w:t>
      </w:r>
      <w:r w:rsidR="00436163">
        <w:rPr>
          <w:rFonts w:ascii="Times New Roman" w:hAnsi="Times New Roman" w:cs="Times New Roman"/>
        </w:rPr>
        <w:t xml:space="preserve">Jennifer </w:t>
      </w:r>
      <w:r w:rsidR="00EE5DB1">
        <w:rPr>
          <w:rFonts w:ascii="Times New Roman" w:hAnsi="Times New Roman" w:cs="Times New Roman"/>
        </w:rPr>
        <w:t>could not</w:t>
      </w:r>
      <w:r w:rsidR="00436163">
        <w:rPr>
          <w:rFonts w:ascii="Times New Roman" w:hAnsi="Times New Roman" w:cs="Times New Roman"/>
        </w:rPr>
        <w:t xml:space="preserve"> join us to update us on the numbers. I will check in with her next week. </w:t>
      </w:r>
      <w:r w:rsidR="001F2A12" w:rsidRPr="00914DA3">
        <w:rPr>
          <w:rFonts w:ascii="Times New Roman" w:hAnsi="Times New Roman" w:cs="Times New Roman"/>
        </w:rPr>
        <w:t>With vendor numbers down, I have some proposed cuts I would like to make.</w:t>
      </w:r>
    </w:p>
    <w:p w14:paraId="64063C49" w14:textId="580A6373" w:rsidR="001F2A12" w:rsidRPr="00186A19" w:rsidRDefault="001F2A12" w:rsidP="001F2A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14DA3">
        <w:rPr>
          <w:rFonts w:ascii="Times New Roman" w:hAnsi="Times New Roman" w:cs="Times New Roman"/>
        </w:rPr>
        <w:t xml:space="preserve">Cancel drink tickets for the Welcome Reception- the cost was a little over </w:t>
      </w:r>
      <w:r w:rsidR="00160258">
        <w:rPr>
          <w:rFonts w:ascii="Times New Roman" w:hAnsi="Times New Roman" w:cs="Times New Roman"/>
        </w:rPr>
        <w:t>$1000</w:t>
      </w:r>
      <w:r w:rsidRPr="00914DA3">
        <w:rPr>
          <w:rFonts w:ascii="Times New Roman" w:hAnsi="Times New Roman" w:cs="Times New Roman"/>
        </w:rPr>
        <w:t xml:space="preserve"> last year</w:t>
      </w:r>
      <w:r w:rsidRPr="00186A19">
        <w:rPr>
          <w:rFonts w:ascii="Times New Roman" w:hAnsi="Times New Roman" w:cs="Times New Roman"/>
        </w:rPr>
        <w:t>.</w:t>
      </w:r>
      <w:r w:rsidR="004A4FD5" w:rsidRPr="00186A19">
        <w:rPr>
          <w:rFonts w:ascii="Times New Roman" w:hAnsi="Times New Roman" w:cs="Times New Roman"/>
        </w:rPr>
        <w:t xml:space="preserve"> </w:t>
      </w:r>
      <w:r w:rsidR="00AC7C92" w:rsidRPr="00186A19">
        <w:rPr>
          <w:rFonts w:ascii="Times New Roman" w:hAnsi="Times New Roman" w:cs="Times New Roman"/>
        </w:rPr>
        <w:t>There was strong support for eliminating this.</w:t>
      </w:r>
    </w:p>
    <w:p w14:paraId="5E43AD23" w14:textId="21961383" w:rsidR="00160258" w:rsidRPr="00186A19" w:rsidRDefault="001F2A12" w:rsidP="001F2A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>A comped Welcome Reception is one of the perks they offer for booking multiple years. I propose we take advantage of this. It is a pared-down offering compared to what we have had in the past. I will confirm, but</w:t>
      </w:r>
      <w:r w:rsidR="00790BD6" w:rsidRPr="00186A19">
        <w:rPr>
          <w:rFonts w:ascii="Times New Roman" w:hAnsi="Times New Roman" w:cs="Times New Roman"/>
        </w:rPr>
        <w:t xml:space="preserve"> I think</w:t>
      </w:r>
      <w:r w:rsidRPr="00186A19">
        <w:rPr>
          <w:rFonts w:ascii="Times New Roman" w:hAnsi="Times New Roman" w:cs="Times New Roman"/>
        </w:rPr>
        <w:t xml:space="preserve"> </w:t>
      </w:r>
      <w:r w:rsidR="00160258" w:rsidRPr="00186A19">
        <w:rPr>
          <w:rFonts w:ascii="Times New Roman" w:hAnsi="Times New Roman" w:cs="Times New Roman"/>
        </w:rPr>
        <w:t>it includes only two appetizers</w:t>
      </w:r>
      <w:r w:rsidR="00B9057D" w:rsidRPr="00186A19">
        <w:rPr>
          <w:rFonts w:ascii="Times New Roman" w:hAnsi="Times New Roman" w:cs="Times New Roman"/>
        </w:rPr>
        <w:t>:</w:t>
      </w:r>
      <w:r w:rsidR="00182C2F" w:rsidRPr="00186A19">
        <w:rPr>
          <w:rFonts w:ascii="Times New Roman" w:hAnsi="Times New Roman" w:cs="Times New Roman"/>
        </w:rPr>
        <w:t xml:space="preserve"> and a cash bar</w:t>
      </w:r>
      <w:r w:rsidR="004E72F1" w:rsidRPr="00186A19">
        <w:rPr>
          <w:rFonts w:ascii="Times New Roman" w:hAnsi="Times New Roman" w:cs="Times New Roman"/>
        </w:rPr>
        <w:t xml:space="preserve"> with</w:t>
      </w:r>
      <w:r w:rsidR="00B9057D" w:rsidRPr="00186A19">
        <w:rPr>
          <w:rFonts w:ascii="Times New Roman" w:hAnsi="Times New Roman" w:cs="Times New Roman"/>
        </w:rPr>
        <w:t xml:space="preserve"> beer</w:t>
      </w:r>
      <w:r w:rsidR="00160258" w:rsidRPr="00186A19">
        <w:rPr>
          <w:rFonts w:ascii="Times New Roman" w:hAnsi="Times New Roman" w:cs="Times New Roman"/>
        </w:rPr>
        <w:t>, wine, and soda</w:t>
      </w:r>
      <w:r w:rsidR="00914DA3" w:rsidRPr="00186A19">
        <w:rPr>
          <w:rFonts w:ascii="Times New Roman" w:hAnsi="Times New Roman" w:cs="Times New Roman"/>
        </w:rPr>
        <w:t xml:space="preserve">. The </w:t>
      </w:r>
      <w:r w:rsidR="00B9057D" w:rsidRPr="00186A19">
        <w:rPr>
          <w:rFonts w:ascii="Times New Roman" w:hAnsi="Times New Roman" w:cs="Times New Roman"/>
        </w:rPr>
        <w:t xml:space="preserve">current </w:t>
      </w:r>
      <w:r w:rsidR="00914DA3" w:rsidRPr="00186A19">
        <w:rPr>
          <w:rFonts w:ascii="Times New Roman" w:hAnsi="Times New Roman" w:cs="Times New Roman"/>
        </w:rPr>
        <w:t>projected co</w:t>
      </w:r>
      <w:r w:rsidR="00160258" w:rsidRPr="00186A19">
        <w:rPr>
          <w:rFonts w:ascii="Times New Roman" w:hAnsi="Times New Roman" w:cs="Times New Roman"/>
        </w:rPr>
        <w:t xml:space="preserve">st </w:t>
      </w:r>
      <w:r w:rsidR="00914DA3" w:rsidRPr="00186A19">
        <w:rPr>
          <w:rFonts w:ascii="Times New Roman" w:hAnsi="Times New Roman" w:cs="Times New Roman"/>
        </w:rPr>
        <w:t xml:space="preserve">is </w:t>
      </w:r>
      <w:r w:rsidR="00160258" w:rsidRPr="00186A19">
        <w:rPr>
          <w:rFonts w:ascii="Times New Roman" w:hAnsi="Times New Roman" w:cs="Times New Roman"/>
        </w:rPr>
        <w:t>roughly $2,700.</w:t>
      </w:r>
      <w:r w:rsidR="00AC7C92" w:rsidRPr="00186A19">
        <w:rPr>
          <w:rFonts w:ascii="Times New Roman" w:hAnsi="Times New Roman" w:cs="Times New Roman"/>
        </w:rPr>
        <w:t xml:space="preserve"> I will work with the hotel on this, I will be meeting with them next week.</w:t>
      </w:r>
    </w:p>
    <w:p w14:paraId="6555F1C7" w14:textId="77777777" w:rsidR="001F2A12" w:rsidRPr="00186A19" w:rsidRDefault="00160258" w:rsidP="001F2A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 xml:space="preserve">Another perk for multiple-year booking is that they will comp a Break – I propose we comp the Friday morning break. The </w:t>
      </w:r>
      <w:r w:rsidR="00B9057D" w:rsidRPr="00186A19">
        <w:rPr>
          <w:rFonts w:ascii="Times New Roman" w:hAnsi="Times New Roman" w:cs="Times New Roman"/>
        </w:rPr>
        <w:t xml:space="preserve">current </w:t>
      </w:r>
      <w:r w:rsidRPr="00186A19">
        <w:rPr>
          <w:rFonts w:ascii="Times New Roman" w:hAnsi="Times New Roman" w:cs="Times New Roman"/>
        </w:rPr>
        <w:t>projected cost is roughly $900.</w:t>
      </w:r>
    </w:p>
    <w:p w14:paraId="2D2945DF" w14:textId="339B6EFE" w:rsidR="00914DA3" w:rsidRPr="00186A19" w:rsidRDefault="00914DA3" w:rsidP="001F2A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>Vendor Gifts – this was roughly $</w:t>
      </w:r>
      <w:r w:rsidR="00790BD6" w:rsidRPr="00186A19">
        <w:rPr>
          <w:rFonts w:ascii="Times New Roman" w:hAnsi="Times New Roman" w:cs="Times New Roman"/>
        </w:rPr>
        <w:t>25</w:t>
      </w:r>
      <w:r w:rsidRPr="00186A19">
        <w:rPr>
          <w:rFonts w:ascii="Times New Roman" w:hAnsi="Times New Roman" w:cs="Times New Roman"/>
        </w:rPr>
        <w:t xml:space="preserve">0 last </w:t>
      </w:r>
      <w:r w:rsidR="00435859" w:rsidRPr="00186A19">
        <w:rPr>
          <w:rFonts w:ascii="Times New Roman" w:hAnsi="Times New Roman" w:cs="Times New Roman"/>
        </w:rPr>
        <w:t>year. -</w:t>
      </w:r>
      <w:r w:rsidR="00B47EFA" w:rsidRPr="00186A19">
        <w:rPr>
          <w:rFonts w:ascii="Times New Roman" w:hAnsi="Times New Roman" w:cs="Times New Roman"/>
        </w:rPr>
        <w:t xml:space="preserve"> talk to Jennifer</w:t>
      </w:r>
    </w:p>
    <w:p w14:paraId="236A490A" w14:textId="77777777" w:rsidR="00160258" w:rsidRPr="00186A19" w:rsidRDefault="00160258" w:rsidP="00160258">
      <w:pPr>
        <w:pStyle w:val="ListParagraph"/>
        <w:ind w:left="1440"/>
        <w:rPr>
          <w:rFonts w:ascii="Times New Roman" w:hAnsi="Times New Roman" w:cs="Times New Roman"/>
        </w:rPr>
      </w:pPr>
    </w:p>
    <w:p w14:paraId="3F80D3FB" w14:textId="7F36B609" w:rsidR="00160258" w:rsidRPr="00186A19" w:rsidRDefault="0016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>CE Report</w:t>
      </w:r>
      <w:r w:rsidR="00C37CCE" w:rsidRPr="00186A19">
        <w:rPr>
          <w:rFonts w:ascii="Times New Roman" w:hAnsi="Times New Roman" w:cs="Times New Roman"/>
        </w:rPr>
        <w:t xml:space="preserve"> </w:t>
      </w:r>
      <w:r w:rsidR="004E72F1" w:rsidRPr="00186A19">
        <w:rPr>
          <w:rFonts w:ascii="Times New Roman" w:hAnsi="Times New Roman" w:cs="Times New Roman"/>
        </w:rPr>
        <w:t>–</w:t>
      </w:r>
      <w:r w:rsidR="00B47EFA" w:rsidRPr="00186A19">
        <w:rPr>
          <w:rFonts w:ascii="Times New Roman" w:hAnsi="Times New Roman" w:cs="Times New Roman"/>
        </w:rPr>
        <w:t xml:space="preserve">Up on the website – Sarah will work with Miranda to coordinate with </w:t>
      </w:r>
      <w:r w:rsidR="00BF15FC" w:rsidRPr="00186A19">
        <w:rPr>
          <w:rFonts w:ascii="Times New Roman" w:hAnsi="Times New Roman" w:cs="Times New Roman"/>
        </w:rPr>
        <w:t>MLA.</w:t>
      </w:r>
    </w:p>
    <w:p w14:paraId="4C512BBC" w14:textId="77777777" w:rsidR="00160258" w:rsidRPr="00186A19" w:rsidRDefault="0016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 xml:space="preserve">I’ve heard from both Keynotes – they have been away and </w:t>
      </w:r>
      <w:r w:rsidR="00C37CCE" w:rsidRPr="00186A19">
        <w:rPr>
          <w:rFonts w:ascii="Times New Roman" w:hAnsi="Times New Roman" w:cs="Times New Roman"/>
        </w:rPr>
        <w:t>promised</w:t>
      </w:r>
      <w:r w:rsidRPr="00186A19">
        <w:rPr>
          <w:rFonts w:ascii="Times New Roman" w:hAnsi="Times New Roman" w:cs="Times New Roman"/>
        </w:rPr>
        <w:t xml:space="preserve"> to get me their information for the program in the</w:t>
      </w:r>
      <w:r w:rsidR="00C37CCE" w:rsidRPr="00186A19">
        <w:rPr>
          <w:rFonts w:ascii="Times New Roman" w:hAnsi="Times New Roman" w:cs="Times New Roman"/>
        </w:rPr>
        <w:t xml:space="preserve"> next week or so.</w:t>
      </w:r>
      <w:r w:rsidR="00182C2F" w:rsidRPr="00186A19">
        <w:rPr>
          <w:rFonts w:ascii="Times New Roman" w:hAnsi="Times New Roman" w:cs="Times New Roman"/>
        </w:rPr>
        <w:t xml:space="preserve"> As soon as I have that information, I would like to get it on the website and include it in any calls for registration. </w:t>
      </w:r>
    </w:p>
    <w:p w14:paraId="6107A62F" w14:textId="22C118FB" w:rsidR="00914DA3" w:rsidRPr="00186A19" w:rsidRDefault="00914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>Inform your colleagues – I think it’s important that we solicit member content to fill our schedule. Please send the call for presentations and the registration links to your colleagues</w:t>
      </w:r>
      <w:r w:rsidR="00790BD6" w:rsidRPr="00186A19">
        <w:rPr>
          <w:rFonts w:ascii="Times New Roman" w:hAnsi="Times New Roman" w:cs="Times New Roman"/>
        </w:rPr>
        <w:t xml:space="preserve"> who may not be members </w:t>
      </w:r>
      <w:r w:rsidR="00BF15FC" w:rsidRPr="00186A19">
        <w:rPr>
          <w:rFonts w:ascii="Times New Roman" w:hAnsi="Times New Roman" w:cs="Times New Roman"/>
        </w:rPr>
        <w:t>and</w:t>
      </w:r>
      <w:r w:rsidR="00790BD6" w:rsidRPr="00186A19">
        <w:rPr>
          <w:rFonts w:ascii="Times New Roman" w:hAnsi="Times New Roman" w:cs="Times New Roman"/>
        </w:rPr>
        <w:t xml:space="preserve"> to </w:t>
      </w:r>
      <w:r w:rsidR="00160258" w:rsidRPr="00186A19">
        <w:rPr>
          <w:rFonts w:ascii="Times New Roman" w:hAnsi="Times New Roman" w:cs="Times New Roman"/>
        </w:rPr>
        <w:t>anyone else you think might be interested.</w:t>
      </w:r>
      <w:r w:rsidR="00C37CCE" w:rsidRPr="00186A19">
        <w:rPr>
          <w:rFonts w:ascii="Times New Roman" w:hAnsi="Times New Roman" w:cs="Times New Roman"/>
        </w:rPr>
        <w:t xml:space="preserve"> We have received one proposal so far. </w:t>
      </w:r>
    </w:p>
    <w:p w14:paraId="7D7F3F93" w14:textId="1E2A4336" w:rsidR="00160258" w:rsidRPr="00186A19" w:rsidRDefault="00C37C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 xml:space="preserve">Registration &amp; the program – a link to the program on the website… </w:t>
      </w:r>
      <w:r w:rsidR="002A6702" w:rsidRPr="00186A19">
        <w:rPr>
          <w:rFonts w:ascii="Times New Roman" w:hAnsi="Times New Roman" w:cs="Times New Roman"/>
        </w:rPr>
        <w:t xml:space="preserve">Darcy recommends I get administrative access to Wild Apricot </w:t>
      </w:r>
      <w:r w:rsidR="004A4FD5" w:rsidRPr="00186A19">
        <w:rPr>
          <w:rFonts w:ascii="Times New Roman" w:hAnsi="Times New Roman" w:cs="Times New Roman"/>
        </w:rPr>
        <w:t>to</w:t>
      </w:r>
      <w:r w:rsidR="002A6702" w:rsidRPr="00186A19">
        <w:rPr>
          <w:rFonts w:ascii="Times New Roman" w:hAnsi="Times New Roman" w:cs="Times New Roman"/>
        </w:rPr>
        <w:t xml:space="preserve"> </w:t>
      </w:r>
      <w:r w:rsidR="00435859" w:rsidRPr="00186A19">
        <w:rPr>
          <w:rFonts w:ascii="Times New Roman" w:hAnsi="Times New Roman" w:cs="Times New Roman"/>
        </w:rPr>
        <w:t xml:space="preserve">be able to </w:t>
      </w:r>
      <w:r w:rsidR="002A6702" w:rsidRPr="00186A19">
        <w:rPr>
          <w:rFonts w:ascii="Times New Roman" w:hAnsi="Times New Roman" w:cs="Times New Roman"/>
        </w:rPr>
        <w:t>pull down</w:t>
      </w:r>
      <w:r w:rsidR="004C48CB" w:rsidRPr="00186A19">
        <w:rPr>
          <w:rFonts w:ascii="Times New Roman" w:hAnsi="Times New Roman" w:cs="Times New Roman"/>
        </w:rPr>
        <w:t xml:space="preserve"> the registrant list as needed. </w:t>
      </w:r>
      <w:r w:rsidR="004A4FD5" w:rsidRPr="00186A19">
        <w:rPr>
          <w:rFonts w:ascii="Times New Roman" w:hAnsi="Times New Roman" w:cs="Times New Roman"/>
        </w:rPr>
        <w:t>The list</w:t>
      </w:r>
      <w:r w:rsidR="004C48CB" w:rsidRPr="00186A19">
        <w:rPr>
          <w:rFonts w:ascii="Times New Roman" w:hAnsi="Times New Roman" w:cs="Times New Roman"/>
        </w:rPr>
        <w:t xml:space="preserve"> will be shared with Abby and Rebecca two weeks prior to </w:t>
      </w:r>
      <w:r w:rsidR="004A4FD5" w:rsidRPr="00186A19">
        <w:rPr>
          <w:rFonts w:ascii="Times New Roman" w:hAnsi="Times New Roman" w:cs="Times New Roman"/>
        </w:rPr>
        <w:t>the conference date. I will update them as needed.</w:t>
      </w:r>
    </w:p>
    <w:p w14:paraId="15B6D6D4" w14:textId="24BED85D" w:rsidR="00182C2F" w:rsidRPr="00186A19" w:rsidRDefault="00182C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86A19">
        <w:rPr>
          <w:rFonts w:ascii="Times New Roman" w:hAnsi="Times New Roman" w:cs="Times New Roman"/>
        </w:rPr>
        <w:t>Communications – are we able to post to our social media sites?</w:t>
      </w:r>
      <w:r w:rsidR="003D0C20" w:rsidRPr="00186A19">
        <w:rPr>
          <w:rFonts w:ascii="Times New Roman" w:hAnsi="Times New Roman" w:cs="Times New Roman"/>
        </w:rPr>
        <w:t xml:space="preserve"> Jaimi is working on this.</w:t>
      </w:r>
    </w:p>
    <w:p w14:paraId="225C3033" w14:textId="77777777" w:rsidR="008E6667" w:rsidRPr="00160258" w:rsidRDefault="008E6667" w:rsidP="008E6667">
      <w:pPr>
        <w:pStyle w:val="ListParagraph"/>
        <w:rPr>
          <w:rFonts w:ascii="Times New Roman" w:hAnsi="Times New Roman" w:cs="Times New Roman"/>
        </w:rPr>
      </w:pPr>
    </w:p>
    <w:sectPr w:rsidR="008E6667" w:rsidRPr="0016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73D9"/>
    <w:multiLevelType w:val="hybridMultilevel"/>
    <w:tmpl w:val="01207902"/>
    <w:lvl w:ilvl="0" w:tplc="C424186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1267"/>
    <w:multiLevelType w:val="hybridMultilevel"/>
    <w:tmpl w:val="5B0EB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5026926">
    <w:abstractNumId w:val="0"/>
  </w:num>
  <w:num w:numId="2" w16cid:durableId="103369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A12"/>
    <w:rsid w:val="00072CC5"/>
    <w:rsid w:val="00160258"/>
    <w:rsid w:val="00182C2F"/>
    <w:rsid w:val="00186A19"/>
    <w:rsid w:val="001F2A12"/>
    <w:rsid w:val="002A6702"/>
    <w:rsid w:val="003842BD"/>
    <w:rsid w:val="003D0C20"/>
    <w:rsid w:val="00435859"/>
    <w:rsid w:val="00436163"/>
    <w:rsid w:val="004A4FD5"/>
    <w:rsid w:val="004C48CB"/>
    <w:rsid w:val="004E72F1"/>
    <w:rsid w:val="00514C09"/>
    <w:rsid w:val="007123B7"/>
    <w:rsid w:val="00790BD6"/>
    <w:rsid w:val="008E6667"/>
    <w:rsid w:val="00914DA3"/>
    <w:rsid w:val="00AC19A5"/>
    <w:rsid w:val="00AC7C92"/>
    <w:rsid w:val="00B47EFA"/>
    <w:rsid w:val="00B9057D"/>
    <w:rsid w:val="00BF15FC"/>
    <w:rsid w:val="00C37CCE"/>
    <w:rsid w:val="00CA4AEA"/>
    <w:rsid w:val="00EE5DB1"/>
    <w:rsid w:val="00F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6B07"/>
  <w15:docId w15:val="{36A42F14-679A-403F-8BA3-16EAB9B2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Upstate Medical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A. Nolan</dc:creator>
  <cp:keywords/>
  <dc:description/>
  <cp:lastModifiedBy>Kimberly A. Nolan</cp:lastModifiedBy>
  <cp:revision>14</cp:revision>
  <dcterms:created xsi:type="dcterms:W3CDTF">2023-07-27T14:54:00Z</dcterms:created>
  <dcterms:modified xsi:type="dcterms:W3CDTF">2023-07-28T13:56:00Z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f19e3f2b-8b10-401f-bfaa-e30276434075</vt:lpwstr>
  </property>
</Properties>
</file>